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EC" w:rsidRDefault="003024EC" w:rsidP="00465B77">
      <w:pPr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65B77" w:rsidRPr="003024EC" w:rsidRDefault="00465B77" w:rsidP="00465B77">
      <w:pPr>
        <w:rPr>
          <w:rFonts w:ascii="Times New Roman" w:hAnsi="Times New Roman"/>
          <w:b/>
          <w:sz w:val="24"/>
          <w:szCs w:val="24"/>
        </w:rPr>
      </w:pPr>
      <w:r w:rsidRPr="003024EC">
        <w:rPr>
          <w:rFonts w:ascii="Times New Roman" w:hAnsi="Times New Roman"/>
          <w:b/>
          <w:sz w:val="24"/>
          <w:szCs w:val="24"/>
        </w:rPr>
        <w:t>Predmet: Mara</w:t>
      </w:r>
      <w:r w:rsidR="003024EC">
        <w:rPr>
          <w:rFonts w:ascii="Times New Roman" w:hAnsi="Times New Roman"/>
          <w:b/>
          <w:sz w:val="24"/>
          <w:szCs w:val="24"/>
        </w:rPr>
        <w:t>ton lađa 2023. – Prijava plovila</w:t>
      </w:r>
    </w:p>
    <w:p w:rsidR="00465B77" w:rsidRPr="003024EC" w:rsidRDefault="00465B77" w:rsidP="003024E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sz w:val="18"/>
          <w:szCs w:val="18"/>
        </w:rPr>
      </w:pPr>
    </w:p>
    <w:p w:rsidR="00465B77" w:rsidRPr="003024EC" w:rsidRDefault="00465B77" w:rsidP="003024E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18"/>
          <w:szCs w:val="18"/>
        </w:rPr>
      </w:pPr>
      <w:r w:rsidRPr="003024EC">
        <w:rPr>
          <w:rFonts w:ascii="Times New Roman" w:hAnsi="Times New Roman"/>
          <w:b/>
          <w:sz w:val="18"/>
          <w:szCs w:val="18"/>
        </w:rPr>
        <w:t>m.b/: ____________________________________________________________</w:t>
      </w:r>
      <w:r w:rsidR="003024EC">
        <w:rPr>
          <w:rFonts w:ascii="Times New Roman" w:hAnsi="Times New Roman"/>
          <w:b/>
          <w:sz w:val="18"/>
          <w:szCs w:val="18"/>
        </w:rPr>
        <w:t>____________________________</w:t>
      </w:r>
    </w:p>
    <w:p w:rsidR="00465B77" w:rsidRPr="003024EC" w:rsidRDefault="00465B77" w:rsidP="003024E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18"/>
          <w:szCs w:val="18"/>
        </w:rPr>
      </w:pPr>
      <w:r w:rsidRPr="003024EC">
        <w:rPr>
          <w:rFonts w:ascii="Times New Roman" w:hAnsi="Times New Roman"/>
          <w:sz w:val="18"/>
          <w:szCs w:val="18"/>
        </w:rPr>
        <w:t>Luka upisa: _______________________________________________________</w:t>
      </w:r>
      <w:r w:rsidR="003024EC">
        <w:rPr>
          <w:rFonts w:ascii="Times New Roman" w:hAnsi="Times New Roman"/>
          <w:sz w:val="18"/>
          <w:szCs w:val="18"/>
        </w:rPr>
        <w:t>____________________________</w:t>
      </w:r>
    </w:p>
    <w:p w:rsidR="00465B77" w:rsidRPr="003024EC" w:rsidRDefault="00465B77" w:rsidP="003024E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18"/>
          <w:szCs w:val="18"/>
        </w:rPr>
      </w:pPr>
      <w:r w:rsidRPr="003024EC">
        <w:rPr>
          <w:rFonts w:ascii="Times New Roman" w:hAnsi="Times New Roman"/>
          <w:sz w:val="18"/>
          <w:szCs w:val="18"/>
        </w:rPr>
        <w:t>Broj registriranih mjesta za putnike:</w:t>
      </w:r>
      <w:r w:rsidR="003024EC">
        <w:rPr>
          <w:rFonts w:ascii="Times New Roman" w:hAnsi="Times New Roman"/>
          <w:sz w:val="18"/>
          <w:szCs w:val="18"/>
        </w:rPr>
        <w:t xml:space="preserve"> ________________</w:t>
      </w:r>
    </w:p>
    <w:p w:rsidR="00465B77" w:rsidRPr="003024EC" w:rsidRDefault="00465B77" w:rsidP="003024E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18"/>
          <w:szCs w:val="18"/>
        </w:rPr>
      </w:pPr>
      <w:r w:rsidRPr="003024EC">
        <w:rPr>
          <w:rFonts w:ascii="Times New Roman" w:hAnsi="Times New Roman"/>
          <w:sz w:val="18"/>
          <w:szCs w:val="18"/>
        </w:rPr>
        <w:t>Dužina:</w:t>
      </w:r>
      <w:r w:rsidR="003024EC">
        <w:rPr>
          <w:rFonts w:ascii="Times New Roman" w:hAnsi="Times New Roman"/>
          <w:sz w:val="18"/>
          <w:szCs w:val="18"/>
        </w:rPr>
        <w:t>________________</w:t>
      </w:r>
      <w:r w:rsidRPr="003024EC">
        <w:rPr>
          <w:rFonts w:ascii="Times New Roman" w:hAnsi="Times New Roman"/>
          <w:sz w:val="18"/>
          <w:szCs w:val="18"/>
        </w:rPr>
        <w:t xml:space="preserve"> </w:t>
      </w:r>
    </w:p>
    <w:p w:rsidR="00465B77" w:rsidRPr="003024EC" w:rsidRDefault="00465B77" w:rsidP="003024E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18"/>
          <w:szCs w:val="18"/>
        </w:rPr>
      </w:pPr>
      <w:r w:rsidRPr="003024EC">
        <w:rPr>
          <w:rFonts w:ascii="Times New Roman" w:hAnsi="Times New Roman"/>
          <w:sz w:val="18"/>
          <w:szCs w:val="18"/>
        </w:rPr>
        <w:t>Širina:</w:t>
      </w:r>
      <w:r w:rsidR="003024EC">
        <w:rPr>
          <w:rFonts w:ascii="Times New Roman" w:hAnsi="Times New Roman"/>
          <w:sz w:val="18"/>
          <w:szCs w:val="18"/>
        </w:rPr>
        <w:t>_________________</w:t>
      </w:r>
      <w:r w:rsidRPr="003024EC">
        <w:rPr>
          <w:rFonts w:ascii="Times New Roman" w:hAnsi="Times New Roman"/>
          <w:sz w:val="18"/>
          <w:szCs w:val="18"/>
        </w:rPr>
        <w:t xml:space="preserve"> </w:t>
      </w:r>
    </w:p>
    <w:p w:rsidR="00465B77" w:rsidRPr="003024EC" w:rsidRDefault="00465B77" w:rsidP="003024E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18"/>
          <w:szCs w:val="18"/>
        </w:rPr>
      </w:pPr>
      <w:r w:rsidRPr="003024EC">
        <w:rPr>
          <w:rFonts w:ascii="Times New Roman" w:hAnsi="Times New Roman"/>
          <w:sz w:val="18"/>
          <w:szCs w:val="18"/>
        </w:rPr>
        <w:t>Putna brzina: (maksimalna dozvol</w:t>
      </w:r>
      <w:r w:rsidR="003024EC">
        <w:rPr>
          <w:rFonts w:ascii="Times New Roman" w:hAnsi="Times New Roman"/>
          <w:sz w:val="18"/>
          <w:szCs w:val="18"/>
        </w:rPr>
        <w:t>jena na Maratonu je 7 čvorova)</w:t>
      </w:r>
    </w:p>
    <w:p w:rsidR="00465B77" w:rsidRPr="003024EC" w:rsidRDefault="00465B77" w:rsidP="003024E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18"/>
          <w:szCs w:val="18"/>
        </w:rPr>
      </w:pPr>
      <w:r w:rsidRPr="003024EC">
        <w:rPr>
          <w:rFonts w:ascii="Times New Roman" w:hAnsi="Times New Roman"/>
          <w:sz w:val="18"/>
          <w:szCs w:val="18"/>
        </w:rPr>
        <w:t>Zapovjednik broda: ______________________________________</w:t>
      </w:r>
    </w:p>
    <w:p w:rsidR="00465B77" w:rsidRPr="003024EC" w:rsidRDefault="00465B77" w:rsidP="003024E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sz w:val="18"/>
          <w:szCs w:val="18"/>
        </w:rPr>
      </w:pPr>
      <w:r w:rsidRPr="003024EC">
        <w:rPr>
          <w:rFonts w:ascii="Times New Roman" w:hAnsi="Times New Roman"/>
          <w:sz w:val="18"/>
          <w:szCs w:val="18"/>
        </w:rPr>
        <w:t>Mobitel: _______________________________________________</w:t>
      </w:r>
    </w:p>
    <w:p w:rsidR="00465B77" w:rsidRPr="003024EC" w:rsidRDefault="00465B77" w:rsidP="003024E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/>
          <w:b/>
          <w:sz w:val="18"/>
          <w:szCs w:val="18"/>
        </w:rPr>
      </w:pPr>
    </w:p>
    <w:p w:rsidR="003024EC" w:rsidRPr="003024EC" w:rsidRDefault="003024EC" w:rsidP="003024EC">
      <w:pPr>
        <w:rPr>
          <w:b/>
        </w:rPr>
      </w:pPr>
      <w:r w:rsidRPr="003024EC">
        <w:rPr>
          <w:b/>
        </w:rPr>
        <w:t>UPUTE ZA SVA PLOVILA TIJEKOM PRAĆENJA 10. MARATONA LAĐARICA I 26. MARATONA LAĐA</w:t>
      </w:r>
    </w:p>
    <w:p w:rsidR="003024EC" w:rsidRPr="003024EC" w:rsidRDefault="003024EC" w:rsidP="003024EC">
      <w:pPr>
        <w:pStyle w:val="ListParagraph"/>
        <w:numPr>
          <w:ilvl w:val="0"/>
          <w:numId w:val="11"/>
        </w:numPr>
        <w:spacing w:after="160" w:line="259" w:lineRule="auto"/>
      </w:pPr>
      <w:r w:rsidRPr="003024EC">
        <w:t xml:space="preserve">Sva plovila u pratnji Maratona, prije starta moraju biti na lijevoj strani Neretve  tj u visini </w:t>
      </w:r>
      <w:r w:rsidR="001B02DD">
        <w:t xml:space="preserve">Robne kuće Metković </w:t>
      </w:r>
      <w:r w:rsidRPr="003024EC">
        <w:t>uz samu obalu rijeke Neretve</w:t>
      </w:r>
    </w:p>
    <w:p w:rsidR="003024EC" w:rsidRPr="003024EC" w:rsidRDefault="003024EC" w:rsidP="003024EC">
      <w:pPr>
        <w:pStyle w:val="ListParagraph"/>
      </w:pPr>
    </w:p>
    <w:p w:rsidR="003024EC" w:rsidRPr="003024EC" w:rsidRDefault="00916244" w:rsidP="003024EC">
      <w:pPr>
        <w:pStyle w:val="ListParagraph"/>
        <w:numPr>
          <w:ilvl w:val="0"/>
          <w:numId w:val="11"/>
        </w:numPr>
        <w:spacing w:after="160" w:line="259" w:lineRule="auto"/>
      </w:pPr>
      <w:r>
        <w:t xml:space="preserve">Koridor za kretanje plovila </w:t>
      </w:r>
      <w:r w:rsidR="003024EC" w:rsidRPr="003024EC">
        <w:t xml:space="preserve">je cijelim tokom lijeve strane rijeke Neretve iza zapovjednog broda „Nada“, a udaljen 5 metara od žutih regatnih plutača </w:t>
      </w:r>
    </w:p>
    <w:p w:rsidR="003024EC" w:rsidRPr="003024EC" w:rsidRDefault="003024EC" w:rsidP="003024EC">
      <w:pPr>
        <w:pStyle w:val="ListParagraph"/>
      </w:pPr>
    </w:p>
    <w:p w:rsidR="003024EC" w:rsidRPr="003024EC" w:rsidRDefault="003024EC" w:rsidP="003024EC">
      <w:pPr>
        <w:pStyle w:val="ListParagraph"/>
        <w:numPr>
          <w:ilvl w:val="0"/>
          <w:numId w:val="11"/>
        </w:numPr>
        <w:spacing w:after="160" w:line="259" w:lineRule="auto"/>
      </w:pPr>
      <w:r w:rsidRPr="003024EC">
        <w:t>Zabrana plovidbe vodenim skuterima – plovilima na vodomlazni pogon</w:t>
      </w:r>
    </w:p>
    <w:p w:rsidR="003024EC" w:rsidRPr="003024EC" w:rsidRDefault="003024EC" w:rsidP="003024EC">
      <w:pPr>
        <w:pStyle w:val="ListParagraph"/>
      </w:pPr>
    </w:p>
    <w:p w:rsidR="003024EC" w:rsidRPr="003024EC" w:rsidRDefault="003024EC" w:rsidP="003024EC">
      <w:pPr>
        <w:pStyle w:val="ListParagraph"/>
        <w:numPr>
          <w:ilvl w:val="0"/>
          <w:numId w:val="11"/>
        </w:numPr>
        <w:spacing w:after="160" w:line="259" w:lineRule="auto"/>
      </w:pPr>
      <w:r w:rsidRPr="003024EC">
        <w:t xml:space="preserve">Zabrana glisiranja i brze vožnje  </w:t>
      </w:r>
    </w:p>
    <w:p w:rsidR="003024EC" w:rsidRPr="003024EC" w:rsidRDefault="003024EC" w:rsidP="003024EC">
      <w:pPr>
        <w:pStyle w:val="ListParagraph"/>
      </w:pPr>
    </w:p>
    <w:p w:rsidR="003024EC" w:rsidRPr="003024EC" w:rsidRDefault="003024EC" w:rsidP="003024EC">
      <w:pPr>
        <w:pStyle w:val="ListParagraph"/>
        <w:numPr>
          <w:ilvl w:val="0"/>
          <w:numId w:val="11"/>
        </w:numPr>
        <w:spacing w:after="160" w:line="259" w:lineRule="auto"/>
      </w:pPr>
      <w:r w:rsidRPr="003024EC">
        <w:t xml:space="preserve">Zabrana plovidbe svim plovilima od ulaza u Crnu riku do cilja u Ploča </w:t>
      </w:r>
    </w:p>
    <w:p w:rsidR="003024EC" w:rsidRPr="003024EC" w:rsidRDefault="003024EC" w:rsidP="003024EC">
      <w:pPr>
        <w:pStyle w:val="ListParagraph"/>
      </w:pPr>
    </w:p>
    <w:p w:rsidR="003024EC" w:rsidRDefault="003024EC" w:rsidP="003024EC">
      <w:pPr>
        <w:pStyle w:val="ListParagraph"/>
        <w:numPr>
          <w:ilvl w:val="0"/>
          <w:numId w:val="11"/>
        </w:numPr>
        <w:spacing w:after="160" w:line="259" w:lineRule="auto"/>
      </w:pPr>
      <w:r w:rsidRPr="003024EC">
        <w:t>Stalna radijska veza na VHF kanalu 10</w:t>
      </w:r>
    </w:p>
    <w:p w:rsidR="00A53A12" w:rsidRDefault="00A53A12" w:rsidP="00A53A12">
      <w:pPr>
        <w:pStyle w:val="ListParagraph"/>
      </w:pPr>
    </w:p>
    <w:p w:rsidR="00A53A12" w:rsidRPr="00A53A12" w:rsidRDefault="00A53A12" w:rsidP="00A53A12">
      <w:pPr>
        <w:pStyle w:val="ListParagraph"/>
        <w:numPr>
          <w:ilvl w:val="0"/>
          <w:numId w:val="11"/>
        </w:numPr>
        <w:spacing w:after="160" w:line="259" w:lineRule="auto"/>
      </w:pPr>
      <w:r w:rsidRPr="003024EC">
        <w:t>Za sve one koji se ne budu pridržavali ovih navedenih uputa</w:t>
      </w:r>
      <w:r>
        <w:t xml:space="preserve"> bit će evidentirani i kažnjeni</w:t>
      </w:r>
      <w:r w:rsidRPr="00A53A12">
        <w:rPr>
          <w:noProof/>
        </w:rPr>
        <w:drawing>
          <wp:inline distT="0" distB="0" distL="0" distR="0">
            <wp:extent cx="1657350" cy="1418910"/>
            <wp:effectExtent l="19050" t="0" r="0" b="0"/>
            <wp:docPr id="5" name="Picture 1" descr="C:\Users\User\Desktop\UDRUGA LAĐARA\Pečat potpis\pečat 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DRUGA LAĐARA\Pečat potpis\pečat pot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044" cy="142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3A12" w:rsidRPr="00A53A12" w:rsidSect="006713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015" w:rsidRDefault="00180015" w:rsidP="002800CC">
      <w:pPr>
        <w:spacing w:after="0" w:line="240" w:lineRule="auto"/>
      </w:pPr>
      <w:r>
        <w:separator/>
      </w:r>
    </w:p>
  </w:endnote>
  <w:endnote w:type="continuationSeparator" w:id="1">
    <w:p w:rsidR="00180015" w:rsidRDefault="00180015" w:rsidP="0028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015" w:rsidRDefault="00180015" w:rsidP="002800CC">
      <w:pPr>
        <w:spacing w:after="0" w:line="240" w:lineRule="auto"/>
      </w:pPr>
      <w:r>
        <w:separator/>
      </w:r>
    </w:p>
  </w:footnote>
  <w:footnote w:type="continuationSeparator" w:id="1">
    <w:p w:rsidR="00180015" w:rsidRDefault="00180015" w:rsidP="0028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F1" w:rsidRDefault="008A28F1">
    <w:pPr>
      <w:pStyle w:val="Header"/>
    </w:pPr>
    <w:r w:rsidRPr="008A28F1">
      <w:rPr>
        <w:noProof/>
        <w:lang w:eastAsia="hr-HR"/>
      </w:rPr>
      <w:drawing>
        <wp:inline distT="0" distB="0" distL="0" distR="0">
          <wp:extent cx="5794675" cy="1543050"/>
          <wp:effectExtent l="19050" t="0" r="0" b="0"/>
          <wp:docPr id="3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321" cy="155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61E"/>
    <w:multiLevelType w:val="hybridMultilevel"/>
    <w:tmpl w:val="99A85D9E"/>
    <w:lvl w:ilvl="0" w:tplc="4BF0C6DC">
      <w:numFmt w:val="bullet"/>
      <w:lvlText w:val="-"/>
      <w:lvlJc w:val="left"/>
      <w:pPr>
        <w:ind w:left="54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">
    <w:nsid w:val="15004948"/>
    <w:multiLevelType w:val="hybridMultilevel"/>
    <w:tmpl w:val="0E2CF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6E24"/>
    <w:multiLevelType w:val="hybridMultilevel"/>
    <w:tmpl w:val="01B60DC4"/>
    <w:lvl w:ilvl="0" w:tplc="2C4E3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C31DA"/>
    <w:multiLevelType w:val="hybridMultilevel"/>
    <w:tmpl w:val="6A1E8BBC"/>
    <w:lvl w:ilvl="0" w:tplc="5D282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33B4B"/>
    <w:multiLevelType w:val="hybridMultilevel"/>
    <w:tmpl w:val="F40ADA0E"/>
    <w:lvl w:ilvl="0" w:tplc="5472128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12957"/>
    <w:multiLevelType w:val="hybridMultilevel"/>
    <w:tmpl w:val="54129E82"/>
    <w:lvl w:ilvl="0" w:tplc="72E06DB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46585"/>
    <w:multiLevelType w:val="hybridMultilevel"/>
    <w:tmpl w:val="DCBCDA38"/>
    <w:lvl w:ilvl="0" w:tplc="260879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C670B"/>
    <w:multiLevelType w:val="hybridMultilevel"/>
    <w:tmpl w:val="E0EA1444"/>
    <w:lvl w:ilvl="0" w:tplc="B4DE1EB2">
      <w:numFmt w:val="bullet"/>
      <w:lvlText w:val="-"/>
      <w:lvlJc w:val="left"/>
      <w:pPr>
        <w:ind w:left="45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8">
    <w:nsid w:val="633B2347"/>
    <w:multiLevelType w:val="multilevel"/>
    <w:tmpl w:val="0D3AA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6ACD7DCD"/>
    <w:multiLevelType w:val="hybridMultilevel"/>
    <w:tmpl w:val="57663A86"/>
    <w:lvl w:ilvl="0" w:tplc="A06CCC9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0748E"/>
    <w:multiLevelType w:val="hybridMultilevel"/>
    <w:tmpl w:val="D5AE2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0CC"/>
    <w:rsid w:val="00004A0F"/>
    <w:rsid w:val="00006C06"/>
    <w:rsid w:val="0004367F"/>
    <w:rsid w:val="0005017F"/>
    <w:rsid w:val="00050B1D"/>
    <w:rsid w:val="000667C0"/>
    <w:rsid w:val="00067AAC"/>
    <w:rsid w:val="000C783D"/>
    <w:rsid w:val="000E69B2"/>
    <w:rsid w:val="00180015"/>
    <w:rsid w:val="00186B34"/>
    <w:rsid w:val="001A154B"/>
    <w:rsid w:val="001B02DD"/>
    <w:rsid w:val="001B2CBC"/>
    <w:rsid w:val="001B5BA1"/>
    <w:rsid w:val="00233CFA"/>
    <w:rsid w:val="00260542"/>
    <w:rsid w:val="002800CC"/>
    <w:rsid w:val="0029511F"/>
    <w:rsid w:val="002D3A88"/>
    <w:rsid w:val="002F4EF3"/>
    <w:rsid w:val="003024EC"/>
    <w:rsid w:val="00314AF7"/>
    <w:rsid w:val="0034334A"/>
    <w:rsid w:val="003453BC"/>
    <w:rsid w:val="00384A41"/>
    <w:rsid w:val="003E6DCD"/>
    <w:rsid w:val="003E6EC3"/>
    <w:rsid w:val="003F0616"/>
    <w:rsid w:val="003F2DCA"/>
    <w:rsid w:val="00424AA7"/>
    <w:rsid w:val="00465B77"/>
    <w:rsid w:val="004725DE"/>
    <w:rsid w:val="00490295"/>
    <w:rsid w:val="00492602"/>
    <w:rsid w:val="00556677"/>
    <w:rsid w:val="005727C2"/>
    <w:rsid w:val="00597750"/>
    <w:rsid w:val="00601926"/>
    <w:rsid w:val="0062519B"/>
    <w:rsid w:val="0067132C"/>
    <w:rsid w:val="006952A9"/>
    <w:rsid w:val="006D25B6"/>
    <w:rsid w:val="006D7231"/>
    <w:rsid w:val="007003D1"/>
    <w:rsid w:val="00721551"/>
    <w:rsid w:val="00733A2A"/>
    <w:rsid w:val="00734F5A"/>
    <w:rsid w:val="0075775F"/>
    <w:rsid w:val="00775892"/>
    <w:rsid w:val="0077623F"/>
    <w:rsid w:val="0077670B"/>
    <w:rsid w:val="00785C8B"/>
    <w:rsid w:val="00786963"/>
    <w:rsid w:val="00791115"/>
    <w:rsid w:val="0080548F"/>
    <w:rsid w:val="00813F44"/>
    <w:rsid w:val="008153D1"/>
    <w:rsid w:val="00867443"/>
    <w:rsid w:val="008709FA"/>
    <w:rsid w:val="008A28F1"/>
    <w:rsid w:val="008A77D8"/>
    <w:rsid w:val="008C3710"/>
    <w:rsid w:val="008C7D09"/>
    <w:rsid w:val="009131C3"/>
    <w:rsid w:val="00916244"/>
    <w:rsid w:val="00923BD0"/>
    <w:rsid w:val="00961DAE"/>
    <w:rsid w:val="009866B4"/>
    <w:rsid w:val="00996B8F"/>
    <w:rsid w:val="009B5C51"/>
    <w:rsid w:val="00A04C26"/>
    <w:rsid w:val="00A11CE5"/>
    <w:rsid w:val="00A14C2D"/>
    <w:rsid w:val="00A154AA"/>
    <w:rsid w:val="00A27908"/>
    <w:rsid w:val="00A53A12"/>
    <w:rsid w:val="00A54E94"/>
    <w:rsid w:val="00A6504F"/>
    <w:rsid w:val="00AD11C8"/>
    <w:rsid w:val="00B80F05"/>
    <w:rsid w:val="00BC3C3A"/>
    <w:rsid w:val="00BD2554"/>
    <w:rsid w:val="00BD5D3B"/>
    <w:rsid w:val="00C0600E"/>
    <w:rsid w:val="00C14E9A"/>
    <w:rsid w:val="00C166CD"/>
    <w:rsid w:val="00C16B7D"/>
    <w:rsid w:val="00C51955"/>
    <w:rsid w:val="00C96432"/>
    <w:rsid w:val="00CB0DC8"/>
    <w:rsid w:val="00D52B72"/>
    <w:rsid w:val="00D52E5E"/>
    <w:rsid w:val="00D65094"/>
    <w:rsid w:val="00DD10BF"/>
    <w:rsid w:val="00DF7056"/>
    <w:rsid w:val="00E363E0"/>
    <w:rsid w:val="00EC53A0"/>
    <w:rsid w:val="00EC5512"/>
    <w:rsid w:val="00EE657B"/>
    <w:rsid w:val="00F21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B72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00C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00CC"/>
  </w:style>
  <w:style w:type="paragraph" w:styleId="Footer">
    <w:name w:val="footer"/>
    <w:basedOn w:val="Normal"/>
    <w:link w:val="FooterChar"/>
    <w:uiPriority w:val="99"/>
    <w:semiHidden/>
    <w:unhideWhenUsed/>
    <w:rsid w:val="0028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0CC"/>
  </w:style>
  <w:style w:type="paragraph" w:styleId="NormalWeb">
    <w:name w:val="Normal (Web)"/>
    <w:basedOn w:val="Normal"/>
    <w:uiPriority w:val="99"/>
    <w:unhideWhenUsed/>
    <w:rsid w:val="0028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800C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CC"/>
    <w:pPr>
      <w:spacing w:after="0" w:line="240" w:lineRule="auto"/>
    </w:pPr>
    <w:rPr>
      <w:rFonts w:ascii="Tahoma" w:hAnsi="Tahoma" w:cs="Tahoma"/>
      <w:kern w:val="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1115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B80F05"/>
  </w:style>
  <w:style w:type="paragraph" w:customStyle="1" w:styleId="Standard">
    <w:name w:val="Standard"/>
    <w:rsid w:val="00BD255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hr-HR"/>
    </w:rPr>
  </w:style>
  <w:style w:type="paragraph" w:styleId="NoSpacing">
    <w:name w:val="No Spacing"/>
    <w:qFormat/>
    <w:rsid w:val="00BD2554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</w:rPr>
  </w:style>
  <w:style w:type="paragraph" w:styleId="BodyText">
    <w:name w:val="Body Text"/>
    <w:basedOn w:val="Normal"/>
    <w:link w:val="BodyTextChar"/>
    <w:rsid w:val="00465B77"/>
    <w:pPr>
      <w:spacing w:after="140"/>
    </w:pPr>
    <w:rPr>
      <w:rFonts w:eastAsiaTheme="minorEastAs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65B77"/>
    <w:rPr>
      <w:rFonts w:eastAsiaTheme="minorEastAsia"/>
      <w:kern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D52E-DEB3-4EC5-B90E-3BF95F12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2023-07-31T06:48:00Z</cp:lastPrinted>
  <dcterms:created xsi:type="dcterms:W3CDTF">2023-07-26T08:07:00Z</dcterms:created>
  <dcterms:modified xsi:type="dcterms:W3CDTF">2023-07-31T07:34:00Z</dcterms:modified>
</cp:coreProperties>
</file>